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06BC" w14:textId="72CDD0DB" w:rsidR="002C56E5" w:rsidRDefault="00147351" w:rsidP="00147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87DB36" wp14:editId="40F19A28">
            <wp:extent cx="990600" cy="935843"/>
            <wp:effectExtent l="190500" t="190500" r="190500" b="1885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58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A1D5CF" w14:textId="169FE265" w:rsidR="00147351" w:rsidRPr="00147351" w:rsidRDefault="00147351" w:rsidP="001473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7351">
        <w:rPr>
          <w:rFonts w:ascii="Times New Roman" w:hAnsi="Times New Roman" w:cs="Times New Roman"/>
          <w:b/>
          <w:sz w:val="44"/>
          <w:szCs w:val="44"/>
        </w:rPr>
        <w:t xml:space="preserve">ENROLLMENT FOR </w:t>
      </w:r>
      <w:r w:rsidR="00995B07">
        <w:rPr>
          <w:rFonts w:ascii="Times New Roman" w:hAnsi="Times New Roman" w:cs="Times New Roman"/>
          <w:b/>
          <w:sz w:val="44"/>
          <w:szCs w:val="44"/>
        </w:rPr>
        <w:t>202</w:t>
      </w:r>
      <w:r w:rsidR="00877664">
        <w:rPr>
          <w:rFonts w:ascii="Times New Roman" w:hAnsi="Times New Roman" w:cs="Times New Roman"/>
          <w:b/>
          <w:sz w:val="44"/>
          <w:szCs w:val="44"/>
        </w:rPr>
        <w:t>1</w:t>
      </w:r>
      <w:r w:rsidR="00995B07">
        <w:rPr>
          <w:rFonts w:ascii="Times New Roman" w:hAnsi="Times New Roman" w:cs="Times New Roman"/>
          <w:b/>
          <w:sz w:val="44"/>
          <w:szCs w:val="44"/>
        </w:rPr>
        <w:t>-202</w:t>
      </w:r>
      <w:r w:rsidR="00877664">
        <w:rPr>
          <w:rFonts w:ascii="Times New Roman" w:hAnsi="Times New Roman" w:cs="Times New Roman"/>
          <w:b/>
          <w:sz w:val="44"/>
          <w:szCs w:val="44"/>
        </w:rPr>
        <w:t>2</w:t>
      </w:r>
      <w:r w:rsidRPr="00147351">
        <w:rPr>
          <w:rFonts w:ascii="Times New Roman" w:hAnsi="Times New Roman" w:cs="Times New Roman"/>
          <w:b/>
          <w:sz w:val="44"/>
          <w:szCs w:val="44"/>
        </w:rPr>
        <w:t xml:space="preserve"> SCHOOL YEAR</w:t>
      </w:r>
    </w:p>
    <w:p w14:paraId="0C946030" w14:textId="4A306E39" w:rsidR="00147351" w:rsidRPr="00147351" w:rsidRDefault="00147351" w:rsidP="001D119B">
      <w:pPr>
        <w:spacing w:after="0"/>
        <w:jc w:val="center"/>
        <w:rPr>
          <w:rFonts w:cstheme="minorHAnsi"/>
          <w:b/>
          <w:sz w:val="24"/>
          <w:szCs w:val="24"/>
        </w:rPr>
      </w:pPr>
      <w:r w:rsidRPr="00542617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Please return completed enrollment forms and registration fee</w:t>
      </w:r>
      <w:r w:rsidR="00542617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s</w:t>
      </w:r>
      <w:r w:rsidRPr="00542617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 xml:space="preserve"> by </w:t>
      </w:r>
      <w:r w:rsidR="00C9120B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January 2</w:t>
      </w:r>
      <w:r w:rsidR="004D5934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7</w:t>
      </w:r>
      <w:r w:rsidR="00AB02E3" w:rsidRPr="00542617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, 20</w:t>
      </w:r>
      <w:r w:rsidR="00995B07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2</w:t>
      </w:r>
      <w:r w:rsidR="00F6401F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1</w:t>
      </w:r>
      <w:r w:rsidRPr="00542617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.</w:t>
      </w:r>
    </w:p>
    <w:p w14:paraId="5CD25219" w14:textId="0BA482B2" w:rsidR="00147351" w:rsidRDefault="00147351" w:rsidP="001D1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69293" w14:textId="65FE2A4E" w:rsidR="00147351" w:rsidRPr="00147351" w:rsidRDefault="00147351">
      <w:pPr>
        <w:rPr>
          <w:rFonts w:ascii="Times New Roman" w:hAnsi="Times New Roman" w:cs="Times New Roman"/>
          <w:b/>
          <w:sz w:val="32"/>
          <w:szCs w:val="32"/>
        </w:rPr>
      </w:pPr>
      <w:r w:rsidRPr="00147351">
        <w:rPr>
          <w:rFonts w:ascii="Times New Roman" w:hAnsi="Times New Roman" w:cs="Times New Roman"/>
          <w:b/>
          <w:sz w:val="32"/>
          <w:szCs w:val="32"/>
        </w:rPr>
        <w:t>Please read the following information carefully.</w:t>
      </w:r>
      <w:r w:rsidR="0049075D">
        <w:rPr>
          <w:rFonts w:ascii="Times New Roman" w:hAnsi="Times New Roman" w:cs="Times New Roman"/>
          <w:b/>
          <w:sz w:val="32"/>
          <w:szCs w:val="32"/>
        </w:rPr>
        <w:t xml:space="preserve"> Some </w:t>
      </w:r>
      <w:r w:rsidR="003E22CA">
        <w:rPr>
          <w:rFonts w:ascii="Times New Roman" w:hAnsi="Times New Roman" w:cs="Times New Roman"/>
          <w:b/>
          <w:sz w:val="32"/>
          <w:szCs w:val="32"/>
        </w:rPr>
        <w:t>information</w:t>
      </w:r>
      <w:r w:rsidR="00C9120B">
        <w:rPr>
          <w:rFonts w:ascii="Times New Roman" w:hAnsi="Times New Roman" w:cs="Times New Roman"/>
          <w:b/>
          <w:sz w:val="32"/>
          <w:szCs w:val="32"/>
        </w:rPr>
        <w:t xml:space="preserve"> may have changed.</w:t>
      </w:r>
    </w:p>
    <w:p w14:paraId="10103662" w14:textId="390A5C50" w:rsidR="00C9120B" w:rsidRPr="006C02F5" w:rsidRDefault="001D119B" w:rsidP="006C02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ENROLLMENT:</w:t>
      </w:r>
    </w:p>
    <w:p w14:paraId="4E07FBF0" w14:textId="32AAD6A5" w:rsidR="001D119B" w:rsidRPr="001D119B" w:rsidRDefault="001D119B" w:rsidP="00147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complete and return the attached enrollment form(s) along will fee(s) by January 2</w:t>
      </w:r>
      <w:r w:rsidR="004D593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F6401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 placed in our programs for the 202</w:t>
      </w:r>
      <w:r w:rsidR="00F6401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6401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school year.</w:t>
      </w:r>
    </w:p>
    <w:p w14:paraId="7B0B1C1E" w14:textId="07A189E9" w:rsidR="00147351" w:rsidRPr="00C649FE" w:rsidRDefault="00147351" w:rsidP="00147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attached enrollment form is for the </w:t>
      </w:r>
      <w:r w:rsidR="00995B07">
        <w:rPr>
          <w:rFonts w:ascii="Times New Roman" w:hAnsi="Times New Roman" w:cs="Times New Roman"/>
          <w:sz w:val="24"/>
          <w:szCs w:val="24"/>
        </w:rPr>
        <w:t>202</w:t>
      </w:r>
      <w:r w:rsidR="004D5934">
        <w:rPr>
          <w:rFonts w:ascii="Times New Roman" w:hAnsi="Times New Roman" w:cs="Times New Roman"/>
          <w:sz w:val="24"/>
          <w:szCs w:val="24"/>
        </w:rPr>
        <w:t>1</w:t>
      </w:r>
      <w:r w:rsidR="00995B07">
        <w:rPr>
          <w:rFonts w:ascii="Times New Roman" w:hAnsi="Times New Roman" w:cs="Times New Roman"/>
          <w:sz w:val="24"/>
          <w:szCs w:val="24"/>
        </w:rPr>
        <w:t>-202</w:t>
      </w:r>
      <w:r w:rsidR="004D59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school year only.  The school year begins </w:t>
      </w:r>
      <w:r w:rsidRPr="00C649FE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F6401F">
        <w:rPr>
          <w:rFonts w:ascii="Times New Roman" w:hAnsi="Times New Roman" w:cs="Times New Roman"/>
          <w:b/>
          <w:sz w:val="24"/>
          <w:szCs w:val="24"/>
        </w:rPr>
        <w:t>8</w:t>
      </w:r>
      <w:r w:rsidRPr="00C649FE">
        <w:rPr>
          <w:rFonts w:ascii="Times New Roman" w:hAnsi="Times New Roman" w:cs="Times New Roman"/>
          <w:b/>
          <w:sz w:val="24"/>
          <w:szCs w:val="24"/>
        </w:rPr>
        <w:t>, 20</w:t>
      </w:r>
      <w:r w:rsidR="00995B07">
        <w:rPr>
          <w:rFonts w:ascii="Times New Roman" w:hAnsi="Times New Roman" w:cs="Times New Roman"/>
          <w:b/>
          <w:sz w:val="24"/>
          <w:szCs w:val="24"/>
        </w:rPr>
        <w:t>2</w:t>
      </w:r>
      <w:r w:rsidR="00F6401F">
        <w:rPr>
          <w:rFonts w:ascii="Times New Roman" w:hAnsi="Times New Roman" w:cs="Times New Roman"/>
          <w:b/>
          <w:sz w:val="24"/>
          <w:szCs w:val="24"/>
        </w:rPr>
        <w:t>1</w:t>
      </w:r>
      <w:r w:rsidRPr="00C649FE">
        <w:rPr>
          <w:rFonts w:ascii="Times New Roman" w:hAnsi="Times New Roman" w:cs="Times New Roman"/>
          <w:b/>
          <w:sz w:val="24"/>
          <w:szCs w:val="24"/>
        </w:rPr>
        <w:t xml:space="preserve"> and ends on June </w:t>
      </w:r>
      <w:r w:rsidR="00C9120B">
        <w:rPr>
          <w:rFonts w:ascii="Times New Roman" w:hAnsi="Times New Roman" w:cs="Times New Roman"/>
          <w:b/>
          <w:sz w:val="24"/>
          <w:szCs w:val="24"/>
        </w:rPr>
        <w:t>1</w:t>
      </w:r>
      <w:r w:rsidR="00F6401F">
        <w:rPr>
          <w:rFonts w:ascii="Times New Roman" w:hAnsi="Times New Roman" w:cs="Times New Roman"/>
          <w:b/>
          <w:sz w:val="24"/>
          <w:szCs w:val="24"/>
        </w:rPr>
        <w:t>6</w:t>
      </w:r>
      <w:r w:rsidRPr="00C649FE">
        <w:rPr>
          <w:rFonts w:ascii="Times New Roman" w:hAnsi="Times New Roman" w:cs="Times New Roman"/>
          <w:b/>
          <w:sz w:val="24"/>
          <w:szCs w:val="24"/>
        </w:rPr>
        <w:t>, 20</w:t>
      </w:r>
      <w:r w:rsidR="00C9120B">
        <w:rPr>
          <w:rFonts w:ascii="Times New Roman" w:hAnsi="Times New Roman" w:cs="Times New Roman"/>
          <w:b/>
          <w:sz w:val="24"/>
          <w:szCs w:val="24"/>
        </w:rPr>
        <w:t>2</w:t>
      </w:r>
      <w:r w:rsidR="00F6401F">
        <w:rPr>
          <w:rFonts w:ascii="Times New Roman" w:hAnsi="Times New Roman" w:cs="Times New Roman"/>
          <w:b/>
          <w:sz w:val="24"/>
          <w:szCs w:val="24"/>
        </w:rPr>
        <w:t>2</w:t>
      </w:r>
      <w:r w:rsidRPr="00C649FE">
        <w:rPr>
          <w:rFonts w:ascii="Times New Roman" w:hAnsi="Times New Roman" w:cs="Times New Roman"/>
          <w:b/>
          <w:sz w:val="24"/>
          <w:szCs w:val="24"/>
        </w:rPr>
        <w:t>.</w:t>
      </w:r>
    </w:p>
    <w:p w14:paraId="5EAFBA4C" w14:textId="736D2889" w:rsidR="00C649FE" w:rsidRDefault="00C649FE" w:rsidP="00C64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Spaces in each program are filled on a first come/first served basis.  You are encouraged to return </w:t>
      </w:r>
      <w:r w:rsidR="00033F9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 enrollment form(s) and fee(s) as soon as possible.</w:t>
      </w:r>
    </w:p>
    <w:p w14:paraId="669C8FB5" w14:textId="6D0C6D46" w:rsidR="00CA7FCC" w:rsidRDefault="00CA7FCC" w:rsidP="00CA7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enrollment fee is $200 per student and $100 per additional student in a family.</w:t>
      </w:r>
    </w:p>
    <w:p w14:paraId="21A5F415" w14:textId="33DDF151" w:rsidR="00CA7FCC" w:rsidRDefault="00CA7FCC" w:rsidP="00CA7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enrollment fee is non-refundable.</w:t>
      </w:r>
    </w:p>
    <w:p w14:paraId="168AD9B7" w14:textId="64F9F922" w:rsidR="00C649FE" w:rsidRDefault="00C649FE" w:rsidP="00C64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enrollment form received without the full </w:t>
      </w:r>
      <w:r w:rsidR="00CA7FCC">
        <w:rPr>
          <w:rFonts w:ascii="Times New Roman" w:hAnsi="Times New Roman" w:cs="Times New Roman"/>
          <w:sz w:val="24"/>
          <w:szCs w:val="24"/>
        </w:rPr>
        <w:t>enrollment</w:t>
      </w:r>
      <w:r>
        <w:rPr>
          <w:rFonts w:ascii="Times New Roman" w:hAnsi="Times New Roman" w:cs="Times New Roman"/>
          <w:sz w:val="24"/>
          <w:szCs w:val="24"/>
        </w:rPr>
        <w:t xml:space="preserve"> fee will be returned</w:t>
      </w:r>
      <w:r w:rsidR="003E22CA">
        <w:rPr>
          <w:rFonts w:ascii="Times New Roman" w:hAnsi="Times New Roman" w:cs="Times New Roman"/>
          <w:sz w:val="24"/>
          <w:szCs w:val="24"/>
        </w:rPr>
        <w:t>.  Y</w:t>
      </w:r>
      <w:r>
        <w:rPr>
          <w:rFonts w:ascii="Times New Roman" w:hAnsi="Times New Roman" w:cs="Times New Roman"/>
          <w:sz w:val="24"/>
          <w:szCs w:val="24"/>
        </w:rPr>
        <w:t xml:space="preserve">our child will not be </w:t>
      </w:r>
      <w:r w:rsidR="00C9120B">
        <w:rPr>
          <w:rFonts w:ascii="Times New Roman" w:hAnsi="Times New Roman" w:cs="Times New Roman"/>
          <w:sz w:val="24"/>
          <w:szCs w:val="24"/>
        </w:rPr>
        <w:t>given a spot in a program</w:t>
      </w:r>
      <w:r>
        <w:rPr>
          <w:rFonts w:ascii="Times New Roman" w:hAnsi="Times New Roman" w:cs="Times New Roman"/>
          <w:sz w:val="24"/>
          <w:szCs w:val="24"/>
        </w:rPr>
        <w:t xml:space="preserve"> until the full </w:t>
      </w:r>
      <w:r w:rsidR="00CA7FCC">
        <w:rPr>
          <w:rFonts w:ascii="Times New Roman" w:hAnsi="Times New Roman" w:cs="Times New Roman"/>
          <w:sz w:val="24"/>
          <w:szCs w:val="24"/>
        </w:rPr>
        <w:t>enrollment</w:t>
      </w:r>
      <w:r>
        <w:rPr>
          <w:rFonts w:ascii="Times New Roman" w:hAnsi="Times New Roman" w:cs="Times New Roman"/>
          <w:sz w:val="24"/>
          <w:szCs w:val="24"/>
        </w:rPr>
        <w:t xml:space="preserve"> fee is received.</w:t>
      </w:r>
    </w:p>
    <w:p w14:paraId="67CF0EBB" w14:textId="3CAEDAFA" w:rsidR="00C649FE" w:rsidRDefault="00C649FE" w:rsidP="00995B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will be opened to the public </w:t>
      </w:r>
      <w:r w:rsidR="00542617">
        <w:rPr>
          <w:rFonts w:ascii="Times New Roman" w:hAnsi="Times New Roman" w:cs="Times New Roman"/>
          <w:sz w:val="24"/>
          <w:szCs w:val="24"/>
        </w:rPr>
        <w:t>beginning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9FE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F6401F">
        <w:rPr>
          <w:rFonts w:ascii="Times New Roman" w:hAnsi="Times New Roman" w:cs="Times New Roman"/>
          <w:b/>
          <w:sz w:val="24"/>
          <w:szCs w:val="24"/>
        </w:rPr>
        <w:t>1</w:t>
      </w:r>
      <w:r w:rsidR="00995B07">
        <w:rPr>
          <w:rFonts w:ascii="Times New Roman" w:hAnsi="Times New Roman" w:cs="Times New Roman"/>
          <w:b/>
          <w:sz w:val="24"/>
          <w:szCs w:val="24"/>
        </w:rPr>
        <w:t>, 202</w:t>
      </w:r>
      <w:r w:rsidR="00F6401F">
        <w:rPr>
          <w:rFonts w:ascii="Times New Roman" w:hAnsi="Times New Roman" w:cs="Times New Roman"/>
          <w:b/>
          <w:sz w:val="24"/>
          <w:szCs w:val="24"/>
        </w:rPr>
        <w:t>1</w:t>
      </w:r>
      <w:r w:rsidR="00995B07">
        <w:rPr>
          <w:rFonts w:ascii="Times New Roman" w:hAnsi="Times New Roman" w:cs="Times New Roman"/>
          <w:b/>
          <w:sz w:val="24"/>
          <w:szCs w:val="24"/>
        </w:rPr>
        <w:t>.</w:t>
      </w:r>
    </w:p>
    <w:p w14:paraId="5866486E" w14:textId="1BE08E5D" w:rsidR="006C02F5" w:rsidRDefault="006C02F5" w:rsidP="00995B07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10C248B3" w14:textId="4882E810" w:rsidR="006C02F5" w:rsidRPr="006C02F5" w:rsidRDefault="001D119B" w:rsidP="006C02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TUITION:</w:t>
      </w:r>
    </w:p>
    <w:p w14:paraId="337202B1" w14:textId="040749DD" w:rsidR="00C9120B" w:rsidRPr="00995B07" w:rsidRDefault="00995B07" w:rsidP="00490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Green Lane calculates tuition for the </w:t>
      </w:r>
      <w:r w:rsidR="001D119B">
        <w:rPr>
          <w:rFonts w:ascii="Times New Roman" w:hAnsi="Times New Roman" w:cs="Times New Roman"/>
          <w:b/>
          <w:bCs/>
          <w:sz w:val="24"/>
          <w:szCs w:val="24"/>
        </w:rPr>
        <w:t>10-month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school year based on the number of program days and hours you</w:t>
      </w:r>
      <w:r w:rsidR="001D119B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child attends.  The payments are then broken down into 10 equal payments.  They are </w:t>
      </w:r>
      <w:r w:rsidR="001D119B">
        <w:rPr>
          <w:rFonts w:ascii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considered monthly payments.</w:t>
      </w:r>
    </w:p>
    <w:p w14:paraId="30D10308" w14:textId="778D71FF" w:rsidR="003E22CA" w:rsidRDefault="00995B07" w:rsidP="00490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p</w:t>
      </w:r>
      <w:r w:rsidR="003E22CA">
        <w:rPr>
          <w:rFonts w:ascii="Times New Roman" w:hAnsi="Times New Roman" w:cs="Times New Roman"/>
          <w:sz w:val="24"/>
          <w:szCs w:val="24"/>
        </w:rPr>
        <w:t>rogram days for the school year are as follows:  18</w:t>
      </w:r>
      <w:r>
        <w:rPr>
          <w:rFonts w:ascii="Times New Roman" w:hAnsi="Times New Roman" w:cs="Times New Roman"/>
          <w:sz w:val="24"/>
          <w:szCs w:val="24"/>
        </w:rPr>
        <w:t>6</w:t>
      </w:r>
      <w:r w:rsidR="003E22CA">
        <w:rPr>
          <w:rFonts w:ascii="Times New Roman" w:hAnsi="Times New Roman" w:cs="Times New Roman"/>
          <w:sz w:val="24"/>
          <w:szCs w:val="24"/>
        </w:rPr>
        <w:t xml:space="preserve"> for 5 day, 10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E22CA">
        <w:rPr>
          <w:rFonts w:ascii="Times New Roman" w:hAnsi="Times New Roman" w:cs="Times New Roman"/>
          <w:sz w:val="24"/>
          <w:szCs w:val="24"/>
        </w:rPr>
        <w:t xml:space="preserve"> for 3 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22CA">
        <w:rPr>
          <w:rFonts w:ascii="Times New Roman" w:hAnsi="Times New Roman" w:cs="Times New Roman"/>
          <w:sz w:val="24"/>
          <w:szCs w:val="24"/>
        </w:rPr>
        <w:t xml:space="preserve"> and 77 for 2 day.</w:t>
      </w:r>
    </w:p>
    <w:p w14:paraId="580E2407" w14:textId="12F7CCAB" w:rsidR="00705D60" w:rsidRDefault="00705D60" w:rsidP="00705D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6AF">
        <w:rPr>
          <w:rFonts w:ascii="Times New Roman" w:hAnsi="Times New Roman" w:cs="Times New Roman"/>
          <w:sz w:val="24"/>
          <w:szCs w:val="24"/>
        </w:rPr>
        <w:t xml:space="preserve">A 5% sibling </w:t>
      </w:r>
      <w:r w:rsidR="001D119B">
        <w:rPr>
          <w:rFonts w:ascii="Times New Roman" w:hAnsi="Times New Roman" w:cs="Times New Roman"/>
          <w:sz w:val="24"/>
          <w:szCs w:val="24"/>
        </w:rPr>
        <w:t xml:space="preserve">tuition </w:t>
      </w:r>
      <w:r w:rsidRPr="004776AF">
        <w:rPr>
          <w:rFonts w:ascii="Times New Roman" w:hAnsi="Times New Roman" w:cs="Times New Roman"/>
          <w:sz w:val="24"/>
          <w:szCs w:val="24"/>
        </w:rPr>
        <w:t xml:space="preserve">discount is </w:t>
      </w:r>
      <w:r w:rsidR="001D119B">
        <w:rPr>
          <w:rFonts w:ascii="Times New Roman" w:hAnsi="Times New Roman" w:cs="Times New Roman"/>
          <w:sz w:val="24"/>
          <w:szCs w:val="24"/>
        </w:rPr>
        <w:t xml:space="preserve">automatically </w:t>
      </w:r>
      <w:r w:rsidRPr="004776AF">
        <w:rPr>
          <w:rFonts w:ascii="Times New Roman" w:hAnsi="Times New Roman" w:cs="Times New Roman"/>
          <w:sz w:val="24"/>
          <w:szCs w:val="24"/>
        </w:rPr>
        <w:t xml:space="preserve">applied to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Pr="004776AF">
        <w:rPr>
          <w:rFonts w:ascii="Times New Roman" w:hAnsi="Times New Roman" w:cs="Times New Roman"/>
          <w:sz w:val="24"/>
          <w:szCs w:val="24"/>
        </w:rPr>
        <w:t>child with a sibling enrolled at full payment.</w:t>
      </w:r>
    </w:p>
    <w:p w14:paraId="1A1B3E7A" w14:textId="7ED2D05F" w:rsidR="006C02F5" w:rsidRDefault="003E22CA" w:rsidP="00490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year tuition is</w:t>
      </w:r>
      <w:r w:rsidR="006C02F5">
        <w:rPr>
          <w:rFonts w:ascii="Times New Roman" w:hAnsi="Times New Roman" w:cs="Times New Roman"/>
          <w:sz w:val="24"/>
          <w:szCs w:val="24"/>
        </w:rPr>
        <w:t xml:space="preserve"> divided into 10 equal payments (rounded to the nearest dollar).</w:t>
      </w:r>
    </w:p>
    <w:p w14:paraId="5ED83E63" w14:textId="7B851518" w:rsidR="00995B07" w:rsidRDefault="00995B07" w:rsidP="00490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Returning families are</w:t>
      </w:r>
      <w:r w:rsidR="006C02F5">
        <w:rPr>
          <w:rFonts w:ascii="Times New Roman" w:hAnsi="Times New Roman" w:cs="Times New Roman"/>
          <w:sz w:val="24"/>
          <w:szCs w:val="24"/>
        </w:rPr>
        <w:t xml:space="preserve"> invoiced on August 1,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6401F">
        <w:rPr>
          <w:rFonts w:ascii="Times New Roman" w:hAnsi="Times New Roman" w:cs="Times New Roman"/>
          <w:sz w:val="24"/>
          <w:szCs w:val="24"/>
        </w:rPr>
        <w:t xml:space="preserve">1 </w:t>
      </w:r>
      <w:r w:rsidR="006C02F5">
        <w:rPr>
          <w:rFonts w:ascii="Times New Roman" w:hAnsi="Times New Roman" w:cs="Times New Roman"/>
          <w:sz w:val="24"/>
          <w:szCs w:val="24"/>
        </w:rPr>
        <w:t xml:space="preserve">for your first tuition payment for the school year and your last tuition payment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6C02F5">
        <w:rPr>
          <w:rFonts w:ascii="Times New Roman" w:hAnsi="Times New Roman" w:cs="Times New Roman"/>
          <w:sz w:val="24"/>
          <w:szCs w:val="24"/>
        </w:rPr>
        <w:t xml:space="preserve"> invoiced on May 1, 202</w:t>
      </w:r>
      <w:r w:rsidR="00F6401F">
        <w:rPr>
          <w:rFonts w:ascii="Times New Roman" w:hAnsi="Times New Roman" w:cs="Times New Roman"/>
          <w:sz w:val="24"/>
          <w:szCs w:val="24"/>
        </w:rPr>
        <w:t>2</w:t>
      </w:r>
      <w:r w:rsidR="006C02F5">
        <w:rPr>
          <w:rFonts w:ascii="Times New Roman" w:hAnsi="Times New Roman" w:cs="Times New Roman"/>
          <w:sz w:val="24"/>
          <w:szCs w:val="24"/>
        </w:rPr>
        <w:t>.</w:t>
      </w:r>
    </w:p>
    <w:p w14:paraId="66A89A7C" w14:textId="4BF9F92C" w:rsidR="006C02F5" w:rsidRPr="00995B07" w:rsidRDefault="00995B07" w:rsidP="00490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5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First time families will be invoiced May 1, 202</w:t>
      </w:r>
      <w:r w:rsidR="00F64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995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your first payment</w:t>
      </w:r>
      <w:r w:rsidR="001D11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 Regular payment schedule resumes in September of the school year.</w:t>
      </w:r>
    </w:p>
    <w:p w14:paraId="29505DEA" w14:textId="0F0819CB" w:rsidR="006C02F5" w:rsidRDefault="00995B07" w:rsidP="00490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a current family and your payments do not align with this schedule your payment plan will stay the same </w:t>
      </w:r>
      <w:r w:rsidR="001D119B">
        <w:rPr>
          <w:rFonts w:ascii="Times New Roman" w:hAnsi="Times New Roman" w:cs="Times New Roman"/>
          <w:sz w:val="24"/>
          <w:szCs w:val="24"/>
        </w:rPr>
        <w:t>or we may work to bring you onto this schedule over the summer.</w:t>
      </w:r>
    </w:p>
    <w:p w14:paraId="466B64A0" w14:textId="579D9201" w:rsidR="006C02F5" w:rsidRPr="001D119B" w:rsidRDefault="006C02F5" w:rsidP="001D119B">
      <w:pPr>
        <w:pStyle w:val="ListParagraph"/>
        <w:spacing w:before="240"/>
        <w:rPr>
          <w:rFonts w:ascii="Times New Roman" w:hAnsi="Times New Roman" w:cs="Times New Roman"/>
          <w:sz w:val="48"/>
          <w:szCs w:val="48"/>
        </w:rPr>
      </w:pPr>
    </w:p>
    <w:p w14:paraId="52F72194" w14:textId="33A7C3DD" w:rsidR="003E22CA" w:rsidRPr="00995B07" w:rsidRDefault="003E22CA" w:rsidP="003E22CA">
      <w:pPr>
        <w:pStyle w:val="ListParagraph"/>
        <w:ind w:left="360"/>
        <w:rPr>
          <w:rFonts w:ascii="Arial Black" w:hAnsi="Arial Black" w:cs="Times New Roman"/>
          <w:sz w:val="20"/>
          <w:szCs w:val="20"/>
        </w:rPr>
      </w:pPr>
      <w:r w:rsidRPr="00995B07">
        <w:rPr>
          <w:rFonts w:ascii="Arial Black" w:hAnsi="Arial Black" w:cs="Times New Roman"/>
          <w:sz w:val="20"/>
          <w:szCs w:val="20"/>
        </w:rPr>
        <w:t>SUMMER CAMP REGISTRATION IS A SEPARATE PROCESS FROM THE SCHOOL YEAR PRORAM ENROLLMENT.</w:t>
      </w:r>
      <w:r w:rsidR="00705D60" w:rsidRPr="00995B07">
        <w:rPr>
          <w:rFonts w:ascii="Arial Black" w:hAnsi="Arial Black" w:cs="Times New Roman"/>
          <w:sz w:val="20"/>
          <w:szCs w:val="20"/>
        </w:rPr>
        <w:t xml:space="preserve">  SUMMER CAMP REGISTRATION WILL TAKE PLACE UPON COMPLETION OF THE SCHOOL YEAR ENROLLMENT.</w:t>
      </w:r>
    </w:p>
    <w:sectPr w:rsidR="003E22CA" w:rsidRPr="00995B07" w:rsidSect="001D119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D01"/>
    <w:multiLevelType w:val="hybridMultilevel"/>
    <w:tmpl w:val="BEDE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720A"/>
    <w:multiLevelType w:val="hybridMultilevel"/>
    <w:tmpl w:val="7CA8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10EF1"/>
    <w:multiLevelType w:val="hybridMultilevel"/>
    <w:tmpl w:val="F24C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51"/>
    <w:rsid w:val="00033F98"/>
    <w:rsid w:val="00076402"/>
    <w:rsid w:val="00147351"/>
    <w:rsid w:val="001D119B"/>
    <w:rsid w:val="002C56E5"/>
    <w:rsid w:val="00320F40"/>
    <w:rsid w:val="00394B2C"/>
    <w:rsid w:val="003E22CA"/>
    <w:rsid w:val="00474D80"/>
    <w:rsid w:val="0049075D"/>
    <w:rsid w:val="004D5934"/>
    <w:rsid w:val="004F1724"/>
    <w:rsid w:val="00542617"/>
    <w:rsid w:val="00663458"/>
    <w:rsid w:val="006C02F5"/>
    <w:rsid w:val="00705D60"/>
    <w:rsid w:val="007504DA"/>
    <w:rsid w:val="00877664"/>
    <w:rsid w:val="00995B07"/>
    <w:rsid w:val="00A967AB"/>
    <w:rsid w:val="00AB02E3"/>
    <w:rsid w:val="00BD0F18"/>
    <w:rsid w:val="00C649FE"/>
    <w:rsid w:val="00C9120B"/>
    <w:rsid w:val="00CA7FCC"/>
    <w:rsid w:val="00DD4252"/>
    <w:rsid w:val="00E62CD4"/>
    <w:rsid w:val="00F6401F"/>
    <w:rsid w:val="00F7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FCAA"/>
  <w15:chartTrackingRefBased/>
  <w15:docId w15:val="{95016F09-3C05-4890-BEF5-B0816DEE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Toal</dc:creator>
  <cp:keywords/>
  <dc:description/>
  <cp:lastModifiedBy>suzanne taylor</cp:lastModifiedBy>
  <cp:revision>2</cp:revision>
  <cp:lastPrinted>2019-01-09T17:40:00Z</cp:lastPrinted>
  <dcterms:created xsi:type="dcterms:W3CDTF">2021-05-03T13:36:00Z</dcterms:created>
  <dcterms:modified xsi:type="dcterms:W3CDTF">2021-05-03T13:36:00Z</dcterms:modified>
</cp:coreProperties>
</file>